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11</w:t>
      </w:r>
      <w:r w:rsidR="00B87064">
        <w:rPr>
          <w:rFonts w:ascii="Bookman Old Style" w:hAnsi="Bookman Old Style"/>
          <w:b/>
        </w:rPr>
        <w:t>7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B87064" w:rsidRPr="00B87064">
        <w:rPr>
          <w:rFonts w:ascii="Bookman Old Style" w:hAnsi="Bookman Old Style"/>
        </w:rPr>
        <w:t>CONTRATAÇÃO DE EMPRESA ESPECIALIZADA PARA EXECUÇÃO DE PROJETO DE GRUTA EM ALVENARIA, COM REVESTIMENTO EM PEDRA SÃO TOMÉ, A SER EXECUTADA NA LINHA GUARANI, INTERIOR, DO MUNICÍPIO DE FORMOSA DO SUL-SC, CONFORME CONDIÇÕES E EXIGÊNCIAS ESTABELECIDAS NO TERMO DE REFERÊNCIA E SEUS ANEXOS.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C11338">
        <w:rPr>
          <w:rFonts w:ascii="Bookman Old Style" w:hAnsi="Bookman Old Style"/>
        </w:rPr>
        <w:t>WINCK ENGENHARIA E CONSTRUÇÕES EIRELI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B87064">
        <w:rPr>
          <w:rFonts w:ascii="Bookman Old Style" w:hAnsi="Bookman Old Style"/>
        </w:rPr>
        <w:t>75.700,00</w:t>
      </w:r>
      <w:r w:rsidR="00CE27F3" w:rsidRPr="00CE27F3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(</w:t>
      </w:r>
      <w:r w:rsidR="00B87064">
        <w:rPr>
          <w:rFonts w:ascii="Bookman Old Style" w:hAnsi="Bookman Old Style"/>
        </w:rPr>
        <w:t>setenta e cinco mil e setecentos reais</w:t>
      </w:r>
      <w:r w:rsidR="00DA17E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974A52">
        <w:rPr>
          <w:rFonts w:ascii="Bookman Old Style" w:hAnsi="Bookman Old Style" w:cs="Tahoma"/>
        </w:rPr>
        <w:t>20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74A52">
        <w:rPr>
          <w:rFonts w:ascii="Bookman Old Style" w:hAnsi="Bookman Old Style" w:cs="Tahoma"/>
        </w:rPr>
        <w:t>20</w:t>
      </w:r>
      <w:r w:rsidR="00D5576A">
        <w:rPr>
          <w:rFonts w:ascii="Bookman Old Style" w:hAnsi="Bookman Old Style" w:cs="Tahoma"/>
        </w:rPr>
        <w:t>/</w:t>
      </w:r>
      <w:r w:rsidR="0049445C">
        <w:rPr>
          <w:rFonts w:ascii="Bookman Old Style" w:hAnsi="Bookman Old Style" w:cs="Tahoma"/>
        </w:rPr>
        <w:t>03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974A52">
        <w:rPr>
          <w:rFonts w:ascii="Bookman Old Style" w:hAnsi="Bookman Old Style" w:cs="Tahoma"/>
        </w:rPr>
        <w:t>1</w:t>
      </w:r>
      <w:r w:rsidR="00B87064">
        <w:rPr>
          <w:rFonts w:ascii="Bookman Old Style" w:hAnsi="Bookman Old Style" w:cs="Tahoma"/>
        </w:rPr>
        <w:t>10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974A52">
        <w:rPr>
          <w:rFonts w:ascii="Bookman Old Style" w:hAnsi="Bookman Old Style"/>
        </w:rPr>
        <w:t>6</w:t>
      </w:r>
      <w:r w:rsidR="00B87064">
        <w:rPr>
          <w:rFonts w:ascii="Bookman Old Style" w:hAnsi="Bookman Old Style"/>
        </w:rPr>
        <w:t>3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974A52">
        <w:rPr>
          <w:rFonts w:ascii="Bookman Old Style" w:hAnsi="Bookman Old Style"/>
        </w:rPr>
        <w:t>20</w:t>
      </w:r>
      <w:r w:rsidR="00D5576A">
        <w:rPr>
          <w:rFonts w:ascii="Bookman Old Style" w:hAnsi="Bookman Old Style"/>
        </w:rPr>
        <w:t xml:space="preserve"> de </w:t>
      </w:r>
      <w:r w:rsidR="00974A52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C544B"/>
    <w:rsid w:val="0084579D"/>
    <w:rsid w:val="00851874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87064"/>
    <w:rsid w:val="00BB0AA9"/>
    <w:rsid w:val="00BD40EB"/>
    <w:rsid w:val="00C11338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36</cp:revision>
  <dcterms:created xsi:type="dcterms:W3CDTF">2021-01-26T19:02:00Z</dcterms:created>
  <dcterms:modified xsi:type="dcterms:W3CDTF">2023-11-20T13:16:00Z</dcterms:modified>
</cp:coreProperties>
</file>