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97EFF" w14:textId="77777777" w:rsidR="00AC0D4C" w:rsidRPr="00915F5B" w:rsidRDefault="00AC0D4C" w:rsidP="00915F5B">
      <w:pPr>
        <w:pStyle w:val="Ttulo1"/>
        <w:spacing w:line="276" w:lineRule="auto"/>
        <w:rPr>
          <w:rFonts w:ascii="Bookman Old Style" w:hAnsi="Bookman Old Style"/>
          <w:bCs/>
          <w:sz w:val="22"/>
          <w:szCs w:val="22"/>
        </w:rPr>
      </w:pPr>
      <w:r w:rsidRPr="00915F5B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6E9BBCE" w14:textId="77777777" w:rsidR="00AC0D4C" w:rsidRPr="00915F5B" w:rsidRDefault="00AD5E49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MUNICIPIO</w:t>
      </w:r>
      <w:r w:rsidR="00AC0D4C" w:rsidRPr="00915F5B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6FD68608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13E0C397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0BC33E0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F1EDECF" w14:textId="5D543172" w:rsidR="00AC0D4C" w:rsidRPr="00915F5B" w:rsidRDefault="0055221E" w:rsidP="00915F5B">
      <w:pPr>
        <w:spacing w:line="276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C424E4">
        <w:rPr>
          <w:rFonts w:ascii="Bookman Old Style" w:hAnsi="Bookman Old Style"/>
          <w:b/>
          <w:sz w:val="22"/>
          <w:szCs w:val="22"/>
        </w:rPr>
        <w:t>6</w:t>
      </w:r>
      <w:r w:rsidR="00226320">
        <w:rPr>
          <w:rFonts w:ascii="Bookman Old Style" w:hAnsi="Bookman Old Style"/>
          <w:b/>
          <w:sz w:val="22"/>
          <w:szCs w:val="22"/>
        </w:rPr>
        <w:t>505</w:t>
      </w:r>
      <w:r w:rsidRPr="00915F5B">
        <w:rPr>
          <w:rFonts w:ascii="Bookman Old Style" w:hAnsi="Bookman Old Style"/>
          <w:b/>
          <w:sz w:val="22"/>
          <w:szCs w:val="22"/>
        </w:rPr>
        <w:t xml:space="preserve">, DE </w:t>
      </w:r>
      <w:r w:rsidR="00226320">
        <w:rPr>
          <w:rFonts w:ascii="Bookman Old Style" w:hAnsi="Bookman Old Style"/>
          <w:b/>
          <w:sz w:val="22"/>
          <w:szCs w:val="22"/>
        </w:rPr>
        <w:t>06</w:t>
      </w:r>
      <w:r w:rsidRPr="00915F5B">
        <w:rPr>
          <w:rFonts w:ascii="Bookman Old Style" w:hAnsi="Bookman Old Style"/>
          <w:b/>
          <w:sz w:val="22"/>
          <w:szCs w:val="22"/>
        </w:rPr>
        <w:t xml:space="preserve"> DE </w:t>
      </w:r>
      <w:r w:rsidR="00226320">
        <w:rPr>
          <w:rFonts w:ascii="Bookman Old Style" w:hAnsi="Bookman Old Style"/>
          <w:b/>
          <w:sz w:val="22"/>
          <w:szCs w:val="22"/>
        </w:rPr>
        <w:t>DEZEMBRO</w:t>
      </w:r>
      <w:r w:rsidR="009C082C" w:rsidRPr="00915F5B">
        <w:rPr>
          <w:rFonts w:ascii="Bookman Old Style" w:hAnsi="Bookman Old Style"/>
          <w:b/>
          <w:sz w:val="22"/>
          <w:szCs w:val="22"/>
        </w:rPr>
        <w:t xml:space="preserve"> </w:t>
      </w:r>
      <w:r w:rsidRPr="00915F5B">
        <w:rPr>
          <w:rFonts w:ascii="Bookman Old Style" w:hAnsi="Bookman Old Style"/>
          <w:b/>
          <w:sz w:val="22"/>
          <w:szCs w:val="22"/>
        </w:rPr>
        <w:t>DE 20</w:t>
      </w:r>
      <w:r w:rsidR="0013432F">
        <w:rPr>
          <w:rFonts w:ascii="Bookman Old Style" w:hAnsi="Bookman Old Style"/>
          <w:b/>
          <w:sz w:val="22"/>
          <w:szCs w:val="22"/>
        </w:rPr>
        <w:t>2</w:t>
      </w:r>
      <w:r w:rsidR="007E77C9">
        <w:rPr>
          <w:rFonts w:ascii="Bookman Old Style" w:hAnsi="Bookman Old Style"/>
          <w:b/>
          <w:sz w:val="22"/>
          <w:szCs w:val="22"/>
        </w:rPr>
        <w:t>4</w:t>
      </w:r>
      <w:r w:rsidRPr="00915F5B">
        <w:rPr>
          <w:rFonts w:ascii="Bookman Old Style" w:hAnsi="Bookman Old Style"/>
          <w:b/>
          <w:sz w:val="22"/>
          <w:szCs w:val="22"/>
        </w:rPr>
        <w:t>.</w:t>
      </w:r>
    </w:p>
    <w:p w14:paraId="1E567B2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76BF335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022CA29" w14:textId="77777777" w:rsidR="00AC0D4C" w:rsidRPr="00915F5B" w:rsidRDefault="00F95FB0" w:rsidP="00AD5E49">
      <w:pPr>
        <w:spacing w:line="276" w:lineRule="auto"/>
        <w:ind w:left="4253" w:firstLine="3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>“DISPÕE SOBRE EXONERAÇÃO DE SERVIDOR (A) PÚBLICO (A) MUNICIPAL E DÁ OUTRAS PROVIDÊNCIAS”.</w:t>
      </w:r>
    </w:p>
    <w:p w14:paraId="71B24A1A" w14:textId="77777777" w:rsidR="00AC0D4C" w:rsidRPr="00915F5B" w:rsidRDefault="00F95FB0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                              </w:t>
      </w:r>
      <w:r w:rsidRPr="00915F5B">
        <w:rPr>
          <w:rFonts w:ascii="Bookman Old Style" w:hAnsi="Bookman Old Style"/>
          <w:b/>
          <w:sz w:val="22"/>
          <w:szCs w:val="22"/>
        </w:rPr>
        <w:tab/>
      </w:r>
      <w:r w:rsidRPr="00915F5B">
        <w:rPr>
          <w:rFonts w:ascii="Bookman Old Style" w:hAnsi="Bookman Old Style"/>
          <w:b/>
          <w:sz w:val="22"/>
          <w:szCs w:val="22"/>
        </w:rPr>
        <w:tab/>
        <w:t xml:space="preserve"> </w:t>
      </w:r>
    </w:p>
    <w:p w14:paraId="5FD1C50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D806182" w14:textId="77777777" w:rsidR="00AC0D4C" w:rsidRPr="00915F5B" w:rsidRDefault="00AD5E49" w:rsidP="00915F5B">
      <w:pPr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JORGE ANTONIO COMUNELLO</w:t>
      </w:r>
      <w:r w:rsidR="00AC0D4C" w:rsidRPr="00915F5B">
        <w:rPr>
          <w:rFonts w:ascii="Bookman Old Style" w:hAnsi="Bookman Old Style"/>
          <w:b/>
          <w:sz w:val="22"/>
          <w:szCs w:val="22"/>
        </w:rPr>
        <w:t xml:space="preserve">, </w:t>
      </w:r>
      <w:r w:rsidR="00AC0D4C" w:rsidRPr="00915F5B">
        <w:rPr>
          <w:rFonts w:ascii="Bookman Old Style" w:hAnsi="Bookman Old Style"/>
          <w:sz w:val="22"/>
          <w:szCs w:val="22"/>
        </w:rPr>
        <w:t>Prefeito Municipal de Formosa do Sul, Estado de Santa Catarina, no uso de suas atribuições legais, que lhe confere o Artigo 71, Inciso XXV da Lei Orgânica Municipal e face ao disposto no Artigo 33 Lei Complementar N.º 017, de 22 de dezembro de 2006</w:t>
      </w:r>
      <w:r w:rsidR="00566646" w:rsidRPr="00915F5B">
        <w:rPr>
          <w:rFonts w:ascii="Bookman Old Style" w:hAnsi="Bookman Old Style"/>
          <w:sz w:val="22"/>
          <w:szCs w:val="22"/>
        </w:rPr>
        <w:t xml:space="preserve"> e posteriores</w:t>
      </w:r>
      <w:r w:rsidR="00AC0D4C" w:rsidRPr="00915F5B">
        <w:rPr>
          <w:rFonts w:ascii="Bookman Old Style" w:hAnsi="Bookman Old Style"/>
          <w:sz w:val="22"/>
          <w:szCs w:val="22"/>
        </w:rPr>
        <w:t>,</w:t>
      </w:r>
    </w:p>
    <w:p w14:paraId="1129620A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BA2DAB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D E C R E T A:</w:t>
      </w:r>
    </w:p>
    <w:p w14:paraId="31AEA54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14088BF6" w14:textId="358D8F97" w:rsidR="00AC0D4C" w:rsidRPr="00915F5B" w:rsidRDefault="000D1E05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ab/>
      </w:r>
      <w:r w:rsidR="00AC0D4C" w:rsidRPr="00915F5B">
        <w:rPr>
          <w:rFonts w:ascii="Bookman Old Style" w:hAnsi="Bookman Old Style" w:cs="Tahoma"/>
          <w:b/>
          <w:sz w:val="22"/>
          <w:szCs w:val="22"/>
        </w:rPr>
        <w:t xml:space="preserve">Art. 1º </w:t>
      </w:r>
      <w:r w:rsidR="00AC0D4C" w:rsidRPr="00915F5B">
        <w:rPr>
          <w:rFonts w:ascii="Bookman Old Style" w:hAnsi="Bookman Old Style" w:cs="Tahoma"/>
          <w:sz w:val="22"/>
          <w:szCs w:val="22"/>
        </w:rPr>
        <w:t>Fica exonerad</w:t>
      </w:r>
      <w:r w:rsidR="00541CA0">
        <w:rPr>
          <w:rFonts w:ascii="Bookman Old Style" w:hAnsi="Bookman Old Style" w:cs="Tahoma"/>
          <w:sz w:val="22"/>
          <w:szCs w:val="22"/>
        </w:rPr>
        <w:t>a</w:t>
      </w:r>
      <w:r w:rsidR="006C3FEC" w:rsidRPr="006C3FEC">
        <w:rPr>
          <w:rFonts w:ascii="Bookman Old Style" w:hAnsi="Bookman Old Style" w:cs="Tahoma"/>
          <w:sz w:val="22"/>
          <w:szCs w:val="22"/>
        </w:rPr>
        <w:t>,</w:t>
      </w:r>
      <w:r w:rsidR="006C3FEC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541CA0">
        <w:rPr>
          <w:rFonts w:ascii="Bookman Old Style" w:hAnsi="Bookman Old Style" w:cs="Tahoma"/>
          <w:b/>
          <w:bCs/>
          <w:sz w:val="22"/>
          <w:szCs w:val="22"/>
        </w:rPr>
        <w:t>MARI</w:t>
      </w:r>
      <w:r w:rsidR="00007C68">
        <w:rPr>
          <w:rFonts w:ascii="Bookman Old Style" w:hAnsi="Bookman Old Style" w:cs="Tahoma"/>
          <w:b/>
          <w:bCs/>
          <w:sz w:val="22"/>
          <w:szCs w:val="22"/>
        </w:rPr>
        <w:t>NES MORESCO</w:t>
      </w:r>
      <w:r w:rsidR="00AC0D4C" w:rsidRPr="00915F5B">
        <w:rPr>
          <w:rFonts w:ascii="Bookman Old Style" w:hAnsi="Bookman Old Style" w:cs="Tahoma"/>
          <w:b/>
          <w:bCs/>
          <w:sz w:val="22"/>
          <w:szCs w:val="22"/>
        </w:rPr>
        <w:t>,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do</w:t>
      </w:r>
      <w:r w:rsidR="00A70C36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="00343E96" w:rsidRPr="00915F5B">
        <w:rPr>
          <w:rFonts w:ascii="Bookman Old Style" w:hAnsi="Bookman Old Style" w:cs="Tahoma"/>
          <w:sz w:val="22"/>
          <w:szCs w:val="22"/>
        </w:rPr>
        <w:t xml:space="preserve">Cargo em Comissão </w:t>
      </w:r>
      <w:r w:rsidR="00AE33CA"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007C68">
        <w:rPr>
          <w:rFonts w:ascii="Bookman Old Style" w:hAnsi="Bookman Old Style" w:cs="Tahoma"/>
          <w:sz w:val="22"/>
          <w:szCs w:val="22"/>
        </w:rPr>
        <w:t>Secretária Municipal</w:t>
      </w:r>
      <w:r w:rsidR="006C3FEC" w:rsidRPr="006C3FEC">
        <w:rPr>
          <w:rFonts w:ascii="Bookman Old Style" w:hAnsi="Bookman Old Style" w:cs="Tahoma"/>
          <w:sz w:val="22"/>
          <w:szCs w:val="22"/>
        </w:rPr>
        <w:t>, lotad</w:t>
      </w:r>
      <w:r w:rsidR="008850C5">
        <w:rPr>
          <w:rFonts w:ascii="Bookman Old Style" w:hAnsi="Bookman Old Style" w:cs="Tahoma"/>
          <w:sz w:val="22"/>
          <w:szCs w:val="22"/>
        </w:rPr>
        <w:t>a</w:t>
      </w:r>
      <w:r w:rsidR="006C3FEC" w:rsidRPr="006C3FEC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007C68">
        <w:rPr>
          <w:rFonts w:ascii="Bookman Old Style" w:hAnsi="Bookman Old Style" w:cs="Tahoma"/>
          <w:sz w:val="22"/>
          <w:szCs w:val="22"/>
        </w:rPr>
        <w:t>Educação, Cultura, Esporte e Turismo,</w:t>
      </w:r>
      <w:r w:rsidR="00541CA0">
        <w:rPr>
          <w:rFonts w:ascii="Bookman Old Style" w:hAnsi="Bookman Old Style" w:cs="Tahoma"/>
          <w:sz w:val="22"/>
          <w:szCs w:val="22"/>
        </w:rPr>
        <w:t xml:space="preserve"> </w:t>
      </w:r>
      <w:r w:rsidR="00AC0D4C" w:rsidRPr="00915F5B">
        <w:rPr>
          <w:rFonts w:ascii="Bookman Old Style" w:hAnsi="Bookman Old Style" w:cs="Tahoma"/>
          <w:sz w:val="22"/>
          <w:szCs w:val="22"/>
        </w:rPr>
        <w:t>nomead</w:t>
      </w:r>
      <w:r w:rsidR="00541CA0">
        <w:rPr>
          <w:rFonts w:ascii="Bookman Old Style" w:hAnsi="Bookman Old Style" w:cs="Tahoma"/>
          <w:sz w:val="22"/>
          <w:szCs w:val="22"/>
        </w:rPr>
        <w:t>a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através do </w:t>
      </w:r>
      <w:r w:rsidR="005854B2">
        <w:rPr>
          <w:rFonts w:ascii="Bookman Old Style" w:hAnsi="Bookman Old Style" w:cs="Tahoma"/>
          <w:sz w:val="22"/>
          <w:szCs w:val="22"/>
        </w:rPr>
        <w:t>Decreto M</w:t>
      </w:r>
      <w:r w:rsidR="005854B2" w:rsidRPr="005854B2">
        <w:rPr>
          <w:rFonts w:ascii="Bookman Old Style" w:hAnsi="Bookman Old Style" w:cs="Tahoma"/>
          <w:sz w:val="22"/>
          <w:szCs w:val="22"/>
        </w:rPr>
        <w:t xml:space="preserve">unicipal </w:t>
      </w:r>
      <w:r w:rsidR="00034289" w:rsidRPr="00034289">
        <w:rPr>
          <w:rFonts w:ascii="Bookman Old Style" w:hAnsi="Bookman Old Style" w:cs="Tahoma"/>
          <w:sz w:val="22"/>
          <w:szCs w:val="22"/>
        </w:rPr>
        <w:t>n.º</w:t>
      </w:r>
      <w:r w:rsidR="00007C68" w:rsidRPr="00007C68">
        <w:rPr>
          <w:rFonts w:ascii="Bookman Old Style" w:hAnsi="Bookman Old Style" w:cs="Tahoma"/>
          <w:sz w:val="22"/>
          <w:szCs w:val="22"/>
        </w:rPr>
        <w:t>6204, de 05 de fevereiro de 2024</w:t>
      </w:r>
      <w:r w:rsidR="00541CA0">
        <w:rPr>
          <w:rFonts w:ascii="Bookman Old Style" w:hAnsi="Bookman Old Style" w:cs="Tahoma"/>
          <w:sz w:val="22"/>
          <w:szCs w:val="22"/>
        </w:rPr>
        <w:t>.</w:t>
      </w:r>
    </w:p>
    <w:p w14:paraId="26EE220D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2º </w:t>
      </w:r>
      <w:r w:rsidRPr="00915F5B">
        <w:rPr>
          <w:rFonts w:ascii="Bookman Old Style" w:hAnsi="Bookman Old Style" w:cs="Tahoma"/>
          <w:sz w:val="22"/>
          <w:szCs w:val="22"/>
        </w:rPr>
        <w:t>As despesas decorrentes da aplicação deste Decreto correrão por conta do orçamento vigente.</w:t>
      </w:r>
    </w:p>
    <w:p w14:paraId="189D23B8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F6FF8E6" w14:textId="7A1CBD8D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3º </w:t>
      </w:r>
      <w:r w:rsidRPr="00915F5B">
        <w:rPr>
          <w:rFonts w:ascii="Bookman Old Style" w:hAnsi="Bookman Old Style" w:cs="Tahoma"/>
          <w:sz w:val="22"/>
          <w:szCs w:val="22"/>
        </w:rPr>
        <w:t>Este Decreto entra em vigor</w:t>
      </w:r>
      <w:r w:rsidR="00AD5E49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4916B0">
        <w:rPr>
          <w:rFonts w:ascii="Bookman Old Style" w:hAnsi="Bookman Old Style" w:cs="Tahoma"/>
          <w:sz w:val="22"/>
          <w:szCs w:val="22"/>
        </w:rPr>
        <w:t xml:space="preserve">, com efeitos a partir do dia </w:t>
      </w:r>
      <w:r w:rsidR="008F0E60">
        <w:rPr>
          <w:rFonts w:ascii="Bookman Old Style" w:hAnsi="Bookman Old Style" w:cs="Tahoma"/>
          <w:sz w:val="22"/>
          <w:szCs w:val="22"/>
        </w:rPr>
        <w:t>31</w:t>
      </w:r>
      <w:r w:rsidR="004916B0">
        <w:rPr>
          <w:rFonts w:ascii="Bookman Old Style" w:hAnsi="Bookman Old Style" w:cs="Tahoma"/>
          <w:sz w:val="22"/>
          <w:szCs w:val="22"/>
        </w:rPr>
        <w:t xml:space="preserve"> de </w:t>
      </w:r>
      <w:r w:rsidR="008F0E60">
        <w:rPr>
          <w:rFonts w:ascii="Bookman Old Style" w:hAnsi="Bookman Old Style" w:cs="Tahoma"/>
          <w:sz w:val="22"/>
          <w:szCs w:val="22"/>
        </w:rPr>
        <w:t>dezembro</w:t>
      </w:r>
      <w:r w:rsidR="004916B0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65AC6C17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2BB94B6" w14:textId="5BA00C68" w:rsidR="00BE522E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4º </w:t>
      </w:r>
      <w:r w:rsidRPr="00915F5B">
        <w:rPr>
          <w:rFonts w:ascii="Bookman Old Style" w:hAnsi="Bookman Old Style" w:cs="Tahoma"/>
          <w:bCs/>
          <w:sz w:val="22"/>
          <w:szCs w:val="22"/>
        </w:rPr>
        <w:t xml:space="preserve">Revogam-se as disposições em contrário e em especial o </w:t>
      </w:r>
      <w:r w:rsidRPr="00915F5B">
        <w:rPr>
          <w:rFonts w:ascii="Bookman Old Style" w:hAnsi="Bookman Old Style" w:cs="Tahoma"/>
          <w:sz w:val="22"/>
          <w:szCs w:val="22"/>
        </w:rPr>
        <w:t xml:space="preserve">Decreto </w:t>
      </w:r>
      <w:r w:rsidR="00A9576B" w:rsidRPr="00915F5B">
        <w:rPr>
          <w:rFonts w:ascii="Bookman Old Style" w:hAnsi="Bookman Old Style" w:cs="Tahoma"/>
          <w:sz w:val="22"/>
          <w:szCs w:val="22"/>
        </w:rPr>
        <w:t xml:space="preserve">Municipal 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n.º </w:t>
      </w:r>
      <w:r w:rsidR="00007C68" w:rsidRPr="00007C68">
        <w:rPr>
          <w:rFonts w:ascii="Bookman Old Style" w:hAnsi="Bookman Old Style" w:cs="Tahoma"/>
          <w:sz w:val="22"/>
          <w:szCs w:val="22"/>
        </w:rPr>
        <w:t>6204, de 05 de fevereiro de 2024</w:t>
      </w:r>
      <w:r w:rsidR="00005FF5">
        <w:rPr>
          <w:rFonts w:ascii="Bookman Old Style" w:hAnsi="Bookman Old Style" w:cs="Tahoma"/>
          <w:sz w:val="22"/>
          <w:szCs w:val="22"/>
        </w:rPr>
        <w:t>.</w:t>
      </w:r>
    </w:p>
    <w:p w14:paraId="1144C23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15DC79E0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63C4670" w14:textId="5341F289" w:rsidR="007740D3" w:rsidRPr="00915F5B" w:rsidRDefault="00AC0D4C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226320">
        <w:rPr>
          <w:rFonts w:ascii="Bookman Old Style" w:hAnsi="Bookman Old Style" w:cs="Tahoma"/>
          <w:sz w:val="22"/>
          <w:szCs w:val="22"/>
        </w:rPr>
        <w:t>06</w:t>
      </w:r>
      <w:r w:rsidR="00BE522E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226320">
        <w:rPr>
          <w:rFonts w:ascii="Bookman Old Style" w:hAnsi="Bookman Old Style" w:cs="Tahoma"/>
          <w:sz w:val="22"/>
          <w:szCs w:val="22"/>
        </w:rPr>
        <w:t>dezembro</w:t>
      </w:r>
      <w:r w:rsidR="009D48CD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>de 20</w:t>
      </w:r>
      <w:r w:rsidR="0013432F">
        <w:rPr>
          <w:rFonts w:ascii="Bookman Old Style" w:hAnsi="Bookman Old Style" w:cs="Tahoma"/>
          <w:sz w:val="22"/>
          <w:szCs w:val="22"/>
        </w:rPr>
        <w:t>2</w:t>
      </w:r>
      <w:r w:rsidR="007E77C9">
        <w:rPr>
          <w:rFonts w:ascii="Bookman Old Style" w:hAnsi="Bookman Old Style" w:cs="Tahoma"/>
          <w:sz w:val="22"/>
          <w:szCs w:val="22"/>
        </w:rPr>
        <w:t>4</w:t>
      </w:r>
      <w:r w:rsidRPr="00915F5B">
        <w:rPr>
          <w:rFonts w:ascii="Bookman Old Style" w:hAnsi="Bookman Old Style" w:cs="Tahoma"/>
          <w:sz w:val="22"/>
          <w:szCs w:val="22"/>
        </w:rPr>
        <w:t>.</w:t>
      </w:r>
    </w:p>
    <w:p w14:paraId="11671C25" w14:textId="77777777" w:rsidR="007740D3" w:rsidRDefault="007740D3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3BAF68AB" w14:textId="77777777" w:rsidR="002511DA" w:rsidRDefault="002511DA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534F4EEC" w14:textId="77777777" w:rsidR="00915F5B" w:rsidRPr="00915F5B" w:rsidRDefault="00915F5B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249395AB" w14:textId="77777777" w:rsidR="0013432F" w:rsidRDefault="0013432F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4CE1841B" w14:textId="77777777" w:rsidR="00ED1BD1" w:rsidRPr="00915F5B" w:rsidRDefault="00AD5E49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JORGE ANTONIO COMUNELLO</w:t>
      </w:r>
    </w:p>
    <w:p w14:paraId="0295E87D" w14:textId="77777777" w:rsidR="00AC0D4C" w:rsidRPr="00915F5B" w:rsidRDefault="0055221E" w:rsidP="00915F5B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bCs/>
          <w:sz w:val="22"/>
          <w:szCs w:val="22"/>
        </w:rPr>
        <w:t>PREFEITO MUNICIPAL</w:t>
      </w:r>
    </w:p>
    <w:p w14:paraId="4C04AD5F" w14:textId="77777777" w:rsidR="00AC0D4C" w:rsidRPr="00915F5B" w:rsidRDefault="00AC0D4C" w:rsidP="00915F5B">
      <w:pPr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6A7BE490" w14:textId="77777777" w:rsidR="00AC0D4C" w:rsidRPr="00915F5B" w:rsidRDefault="00915F5B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p w14:paraId="2DFC4AFF" w14:textId="77777777" w:rsidR="009C082C" w:rsidRPr="00915F5B" w:rsidRDefault="009C082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sectPr w:rsidR="009C082C" w:rsidRPr="00915F5B" w:rsidSect="00366B43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05FF5"/>
    <w:rsid w:val="00007C68"/>
    <w:rsid w:val="0001216D"/>
    <w:rsid w:val="00017CF8"/>
    <w:rsid w:val="0002044B"/>
    <w:rsid w:val="00034289"/>
    <w:rsid w:val="00036987"/>
    <w:rsid w:val="000A0E42"/>
    <w:rsid w:val="000A3649"/>
    <w:rsid w:val="000A6466"/>
    <w:rsid w:val="000C33A5"/>
    <w:rsid w:val="000D1E05"/>
    <w:rsid w:val="000D446D"/>
    <w:rsid w:val="000E51D3"/>
    <w:rsid w:val="00102956"/>
    <w:rsid w:val="0010731B"/>
    <w:rsid w:val="0013432F"/>
    <w:rsid w:val="00141700"/>
    <w:rsid w:val="00174490"/>
    <w:rsid w:val="001B05CE"/>
    <w:rsid w:val="001C7F2B"/>
    <w:rsid w:val="001D69E5"/>
    <w:rsid w:val="0020183D"/>
    <w:rsid w:val="00226320"/>
    <w:rsid w:val="00236E44"/>
    <w:rsid w:val="002511DA"/>
    <w:rsid w:val="002743AE"/>
    <w:rsid w:val="002812F1"/>
    <w:rsid w:val="002A4EF0"/>
    <w:rsid w:val="002D58EB"/>
    <w:rsid w:val="0034361E"/>
    <w:rsid w:val="00343E96"/>
    <w:rsid w:val="00366B43"/>
    <w:rsid w:val="00375AE5"/>
    <w:rsid w:val="0038107D"/>
    <w:rsid w:val="003B5965"/>
    <w:rsid w:val="003C1007"/>
    <w:rsid w:val="003D4E38"/>
    <w:rsid w:val="00414B2D"/>
    <w:rsid w:val="00422B70"/>
    <w:rsid w:val="004352D0"/>
    <w:rsid w:val="00455FD9"/>
    <w:rsid w:val="00462197"/>
    <w:rsid w:val="004916B0"/>
    <w:rsid w:val="004C47A2"/>
    <w:rsid w:val="004D37FC"/>
    <w:rsid w:val="004D4CFC"/>
    <w:rsid w:val="004E4339"/>
    <w:rsid w:val="004E63D8"/>
    <w:rsid w:val="0050198C"/>
    <w:rsid w:val="00535A2D"/>
    <w:rsid w:val="00536D0E"/>
    <w:rsid w:val="00541CA0"/>
    <w:rsid w:val="0055221E"/>
    <w:rsid w:val="00566646"/>
    <w:rsid w:val="005854B2"/>
    <w:rsid w:val="006008B2"/>
    <w:rsid w:val="00600929"/>
    <w:rsid w:val="00603E05"/>
    <w:rsid w:val="0061356B"/>
    <w:rsid w:val="0062611F"/>
    <w:rsid w:val="00642C5A"/>
    <w:rsid w:val="00647D07"/>
    <w:rsid w:val="00671875"/>
    <w:rsid w:val="006C3FEC"/>
    <w:rsid w:val="006D23B7"/>
    <w:rsid w:val="006D487D"/>
    <w:rsid w:val="006F2340"/>
    <w:rsid w:val="006F66AE"/>
    <w:rsid w:val="007018A0"/>
    <w:rsid w:val="00763920"/>
    <w:rsid w:val="007740D3"/>
    <w:rsid w:val="00795581"/>
    <w:rsid w:val="007A7BDB"/>
    <w:rsid w:val="007B5FB9"/>
    <w:rsid w:val="007E3DCD"/>
    <w:rsid w:val="007E77C9"/>
    <w:rsid w:val="0081434A"/>
    <w:rsid w:val="00847B8E"/>
    <w:rsid w:val="008850C5"/>
    <w:rsid w:val="008B149D"/>
    <w:rsid w:val="008B25C2"/>
    <w:rsid w:val="008B358C"/>
    <w:rsid w:val="008D752B"/>
    <w:rsid w:val="008E6002"/>
    <w:rsid w:val="008F0E60"/>
    <w:rsid w:val="008F662D"/>
    <w:rsid w:val="00911977"/>
    <w:rsid w:val="00915F5B"/>
    <w:rsid w:val="00927A4A"/>
    <w:rsid w:val="00931E9A"/>
    <w:rsid w:val="00937513"/>
    <w:rsid w:val="00974B1A"/>
    <w:rsid w:val="00982956"/>
    <w:rsid w:val="009A6887"/>
    <w:rsid w:val="009A7FFC"/>
    <w:rsid w:val="009B1305"/>
    <w:rsid w:val="009C0295"/>
    <w:rsid w:val="009C082C"/>
    <w:rsid w:val="009D48CD"/>
    <w:rsid w:val="009F1519"/>
    <w:rsid w:val="009F5E05"/>
    <w:rsid w:val="00A1574A"/>
    <w:rsid w:val="00A448FB"/>
    <w:rsid w:val="00A505AB"/>
    <w:rsid w:val="00A61A8E"/>
    <w:rsid w:val="00A70C36"/>
    <w:rsid w:val="00A9576B"/>
    <w:rsid w:val="00AA26E8"/>
    <w:rsid w:val="00AC0D4C"/>
    <w:rsid w:val="00AD5E49"/>
    <w:rsid w:val="00AE33CA"/>
    <w:rsid w:val="00AF0C8A"/>
    <w:rsid w:val="00B0269F"/>
    <w:rsid w:val="00B067C1"/>
    <w:rsid w:val="00B22494"/>
    <w:rsid w:val="00B363AD"/>
    <w:rsid w:val="00B65FA6"/>
    <w:rsid w:val="00B72C29"/>
    <w:rsid w:val="00B84329"/>
    <w:rsid w:val="00B9609F"/>
    <w:rsid w:val="00BD0030"/>
    <w:rsid w:val="00BD2A01"/>
    <w:rsid w:val="00BE522E"/>
    <w:rsid w:val="00BE7AFA"/>
    <w:rsid w:val="00BE7B7C"/>
    <w:rsid w:val="00C004EA"/>
    <w:rsid w:val="00C03F91"/>
    <w:rsid w:val="00C04822"/>
    <w:rsid w:val="00C04928"/>
    <w:rsid w:val="00C27BC0"/>
    <w:rsid w:val="00C424E4"/>
    <w:rsid w:val="00C51B0D"/>
    <w:rsid w:val="00C64DDC"/>
    <w:rsid w:val="00C94328"/>
    <w:rsid w:val="00CA2240"/>
    <w:rsid w:val="00CD4A65"/>
    <w:rsid w:val="00D121D4"/>
    <w:rsid w:val="00D143DD"/>
    <w:rsid w:val="00D31D0E"/>
    <w:rsid w:val="00D55AE9"/>
    <w:rsid w:val="00D574D1"/>
    <w:rsid w:val="00D73441"/>
    <w:rsid w:val="00D806E8"/>
    <w:rsid w:val="00D90017"/>
    <w:rsid w:val="00DC1A2B"/>
    <w:rsid w:val="00DE5F13"/>
    <w:rsid w:val="00E86A82"/>
    <w:rsid w:val="00EB135D"/>
    <w:rsid w:val="00ED1BD1"/>
    <w:rsid w:val="00EE4057"/>
    <w:rsid w:val="00EF6FA4"/>
    <w:rsid w:val="00EF71CB"/>
    <w:rsid w:val="00F04406"/>
    <w:rsid w:val="00F15D2E"/>
    <w:rsid w:val="00F15EE2"/>
    <w:rsid w:val="00F30CF4"/>
    <w:rsid w:val="00F43719"/>
    <w:rsid w:val="00F559E4"/>
    <w:rsid w:val="00F77D66"/>
    <w:rsid w:val="00F95FB0"/>
    <w:rsid w:val="00FD5C52"/>
    <w:rsid w:val="00FE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91798"/>
  <w15:docId w15:val="{684F32D8-ECA7-42CF-986C-A411D441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2024-02-21T18:00:00Z</cp:lastPrinted>
  <dcterms:created xsi:type="dcterms:W3CDTF">2024-11-13T17:25:00Z</dcterms:created>
  <dcterms:modified xsi:type="dcterms:W3CDTF">2024-12-06T17:08:00Z</dcterms:modified>
</cp:coreProperties>
</file>